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080" w:type="dxa"/>
        <w:tblInd w:w="93" w:type="dxa"/>
        <w:tblLook w:val="04A0"/>
      </w:tblPr>
      <w:tblGrid>
        <w:gridCol w:w="631"/>
        <w:gridCol w:w="1440"/>
        <w:gridCol w:w="960"/>
        <w:gridCol w:w="1220"/>
        <w:gridCol w:w="1900"/>
        <w:gridCol w:w="1048"/>
      </w:tblGrid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Cs w:val="16"/>
                <w:lang w:eastAsia="ru-RU"/>
              </w:rPr>
              <w:t xml:space="preserve">Сводная ведомость по остаткам денежных средств 2014г. 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  <w:proofErr w:type="spellStart"/>
            <w:proofErr w:type="gramStart"/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Сбор денег за 2014г.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средств на 01.01.2014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Выполнено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Остаток средств на дом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2014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92896" w:rsidRPr="00292896" w:rsidTr="00292896">
        <w:trPr>
          <w:trHeight w:val="141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Ворошилова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7963,2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19169,9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19169,9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1а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65321,1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99542,2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99403,6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35724,4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31067,7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31067,7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Гагарина 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26523,4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36493,3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33204,3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38509,7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60296,9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60296,9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28056,5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31226,3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31226,3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38157,6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57751,4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57654,4</w:t>
            </w:r>
          </w:p>
        </w:tc>
      </w:tr>
      <w:tr w:rsidR="00292896" w:rsidRPr="00292896" w:rsidTr="00292896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28169,6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48952,9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48814,3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26653,5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24233,7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24095,1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35827,2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61170,3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61004,0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Дивногорская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39057,4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54405,1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54405,1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26160,5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26160,5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14975,3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2876,4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17237,4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23530,2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23530,2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19990,9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10569,4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9591,4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19990,9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33674,5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33674,5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20605,1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38565,1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38565,1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33033,6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43913,9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43913,9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17421,7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24995,2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24995,2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18363,4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28294,7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28294,7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19008,3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36946,9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36946,9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Енисейская 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17104,4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23996,4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23996,4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20а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37133,6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37909,0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37594,6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23147,1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26258,6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26258,6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Калинина 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23392,5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13958,2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13958,2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52295,8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31866,5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31280,0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42439,8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56844,9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498,5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56346,4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51897,0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66851,1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66851,1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50353,2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30319,1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27870,4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21323,3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36974,9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36827,3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12096,0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-17762,3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-17762,3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16416,0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-19597,2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-19628,6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Короленко 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27349,2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26429,8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26291,2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38181,1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42593,8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42593,8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12742,9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19866,5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19835,1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29316,5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50119,7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50119,7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38893,1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34698,8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34213,8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38423,7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62635,7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62136,7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21349,1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21349,1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46834,6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51515,2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51515,2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38619,3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46215,2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338,9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45876,3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38517,6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19945,1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19850,8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22983,6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26582,5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26502,5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38361,1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41308,4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2338,8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38969,6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58246,1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116579,3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116579,3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38634,9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55855,9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55855,9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17722,8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25921,2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25676,3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23392,5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38982,6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38982,6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Ленина 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10682,1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10501,1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5087,8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4997,5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8832,5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18865,7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18865,7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7846,6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10275,5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10275,5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8619,1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11041,8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11041,8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11260,6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11260,6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Пушкина 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12157,2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11634,8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8588,6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18783,0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18783,0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8812,2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13196,4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13196,4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Победы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9381,4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21127,3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21127,3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30191,6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52706,6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51083,5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30302,2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32299,4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31370,7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Рабовича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28565,9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29539,4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29539,4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7610,4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8880,1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8880,1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Советская 4-2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3780,0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3863,8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3863,8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23341,4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26570,4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26570,4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22973,3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22099,6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22099,6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23177,8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30949,9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30949,9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Щетинкина</w:t>
            </w:r>
            <w:proofErr w:type="spellEnd"/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23177,8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34564,9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34453,5</w:t>
            </w:r>
          </w:p>
        </w:tc>
      </w:tr>
      <w:tr w:rsidR="00292896" w:rsidRPr="00292896" w:rsidTr="00292896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1727757,7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2142694,0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16681,0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896" w:rsidRPr="00292896" w:rsidRDefault="00292896" w:rsidP="0029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289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2126013,0</w:t>
            </w:r>
          </w:p>
        </w:tc>
      </w:tr>
    </w:tbl>
    <w:p w:rsidR="00F03769" w:rsidRPr="00292896" w:rsidRDefault="00F03769" w:rsidP="00292896"/>
    <w:sectPr w:rsidR="00F03769" w:rsidRPr="0029289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92896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424E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8A3A84"/>
    <w:rsid w:val="009B2DB6"/>
    <w:rsid w:val="00A55C6B"/>
    <w:rsid w:val="00BC645A"/>
    <w:rsid w:val="00BD03BF"/>
    <w:rsid w:val="00C135B4"/>
    <w:rsid w:val="00C306BA"/>
    <w:rsid w:val="00C64701"/>
    <w:rsid w:val="00C64B77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2014-02-18T07:40:00Z</dcterms:created>
  <dcterms:modified xsi:type="dcterms:W3CDTF">2014-02-18T07:40:00Z</dcterms:modified>
</cp:coreProperties>
</file>